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85" w:rsidRPr="00512F98" w:rsidRDefault="002147DA" w:rsidP="00512F98">
      <w:pPr>
        <w:rPr>
          <w:rFonts w:ascii="Times New Roman" w:hAnsi="Times New Roman" w:cs="Times New Roman"/>
          <w:sz w:val="28"/>
          <w:szCs w:val="28"/>
        </w:rPr>
      </w:pPr>
      <w:r w:rsidRPr="00512F98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</w:t>
      </w:r>
      <w:r w:rsidR="00512F98" w:rsidRPr="00512F98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</w:t>
      </w:r>
      <w:r w:rsidRPr="00512F98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="003B30EF" w:rsidRPr="00512F98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</w:p>
    <w:p w:rsidR="00512F98" w:rsidRPr="00512F98" w:rsidRDefault="003B30EF" w:rsidP="00512F98">
      <w:pPr>
        <w:rPr>
          <w:rFonts w:ascii="Times New Roman" w:hAnsi="Times New Roman" w:cs="Times New Roman"/>
        </w:rPr>
      </w:pPr>
      <w:r w:rsidRPr="00512F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12F98">
        <w:rPr>
          <w:rFonts w:ascii="Times New Roman" w:hAnsi="Times New Roman" w:cs="Times New Roman"/>
        </w:rPr>
        <w:t xml:space="preserve">                    </w:t>
      </w:r>
      <w:r w:rsidRPr="00512F98">
        <w:rPr>
          <w:rFonts w:ascii="Times New Roman" w:hAnsi="Times New Roman" w:cs="Times New Roman"/>
        </w:rPr>
        <w:t xml:space="preserve">   </w:t>
      </w:r>
      <w:r w:rsidR="00512F98" w:rsidRPr="00512F98">
        <w:rPr>
          <w:rFonts w:ascii="Times New Roman" w:hAnsi="Times New Roman" w:cs="Times New Roman"/>
        </w:rPr>
        <w:t xml:space="preserve">до </w:t>
      </w:r>
      <w:proofErr w:type="spellStart"/>
      <w:r w:rsidR="00512F98" w:rsidRPr="00512F98">
        <w:rPr>
          <w:rFonts w:ascii="Times New Roman" w:hAnsi="Times New Roman" w:cs="Times New Roman"/>
        </w:rPr>
        <w:t>рішення</w:t>
      </w:r>
      <w:proofErr w:type="spellEnd"/>
      <w:r w:rsidR="00512F98" w:rsidRPr="00512F98">
        <w:rPr>
          <w:rFonts w:ascii="Times New Roman" w:hAnsi="Times New Roman" w:cs="Times New Roman"/>
        </w:rPr>
        <w:t xml:space="preserve"> </w:t>
      </w:r>
      <w:r w:rsidR="005B78B0">
        <w:rPr>
          <w:rFonts w:ascii="Times New Roman" w:hAnsi="Times New Roman" w:cs="Times New Roman"/>
        </w:rPr>
        <w:t>36</w:t>
      </w:r>
      <w:r w:rsidR="00512F98" w:rsidRPr="00512F98">
        <w:rPr>
          <w:rFonts w:ascii="Times New Roman" w:hAnsi="Times New Roman" w:cs="Times New Roman"/>
        </w:rPr>
        <w:t xml:space="preserve"> </w:t>
      </w:r>
      <w:r w:rsidR="002147DA" w:rsidRPr="00512F98">
        <w:rPr>
          <w:rFonts w:ascii="Times New Roman" w:hAnsi="Times New Roman" w:cs="Times New Roman"/>
          <w:lang w:val="en-US"/>
        </w:rPr>
        <w:t>c</w:t>
      </w:r>
      <w:proofErr w:type="spellStart"/>
      <w:proofErr w:type="gramStart"/>
      <w:r w:rsidR="002147DA" w:rsidRPr="00512F98">
        <w:rPr>
          <w:rFonts w:ascii="Times New Roman" w:hAnsi="Times New Roman" w:cs="Times New Roman"/>
        </w:rPr>
        <w:t>есії</w:t>
      </w:r>
      <w:proofErr w:type="spellEnd"/>
      <w:r w:rsidR="002147DA" w:rsidRPr="00512F98">
        <w:rPr>
          <w:rFonts w:ascii="Times New Roman" w:hAnsi="Times New Roman" w:cs="Times New Roman"/>
        </w:rPr>
        <w:t xml:space="preserve"> </w:t>
      </w:r>
      <w:r w:rsidR="002147DA" w:rsidRPr="00512F9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147DA" w:rsidRPr="00512F98">
        <w:rPr>
          <w:rFonts w:ascii="Times New Roman" w:hAnsi="Times New Roman" w:cs="Times New Roman"/>
        </w:rPr>
        <w:t>Тетіївської</w:t>
      </w:r>
      <w:proofErr w:type="spellEnd"/>
      <w:proofErr w:type="gramEnd"/>
      <w:r w:rsidR="002147DA" w:rsidRPr="00512F98">
        <w:rPr>
          <w:rFonts w:ascii="Times New Roman" w:hAnsi="Times New Roman" w:cs="Times New Roman"/>
        </w:rPr>
        <w:t xml:space="preserve"> </w:t>
      </w:r>
    </w:p>
    <w:p w:rsidR="00512F98" w:rsidRPr="00512F98" w:rsidRDefault="00512F98" w:rsidP="00512F98">
      <w:pPr>
        <w:rPr>
          <w:rFonts w:ascii="Times New Roman" w:hAnsi="Times New Roman" w:cs="Times New Roman"/>
        </w:rPr>
      </w:pPr>
      <w:r w:rsidRPr="00512F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 w:rsidRPr="00512F98">
        <w:rPr>
          <w:rFonts w:ascii="Times New Roman" w:hAnsi="Times New Roman" w:cs="Times New Roman"/>
        </w:rPr>
        <w:t xml:space="preserve">                                                                  </w:t>
      </w:r>
      <w:r w:rsidR="005B78B0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147DA" w:rsidRPr="00512F98">
        <w:rPr>
          <w:rFonts w:ascii="Times New Roman" w:hAnsi="Times New Roman" w:cs="Times New Roman"/>
        </w:rPr>
        <w:t>міської</w:t>
      </w:r>
      <w:proofErr w:type="spellEnd"/>
      <w:r w:rsidR="002147DA" w:rsidRPr="00512F98">
        <w:rPr>
          <w:rFonts w:ascii="Times New Roman" w:hAnsi="Times New Roman" w:cs="Times New Roman"/>
        </w:rPr>
        <w:t xml:space="preserve">  ради</w:t>
      </w:r>
      <w:proofErr w:type="gramEnd"/>
      <w:r w:rsidRPr="00512F98">
        <w:rPr>
          <w:rFonts w:ascii="Times New Roman" w:hAnsi="Times New Roman" w:cs="Times New Roman"/>
        </w:rPr>
        <w:t xml:space="preserve">   №</w:t>
      </w:r>
      <w:r>
        <w:rPr>
          <w:rFonts w:ascii="Times New Roman" w:hAnsi="Times New Roman" w:cs="Times New Roman"/>
        </w:rPr>
        <w:t xml:space="preserve"> </w:t>
      </w:r>
      <w:r w:rsidR="005B78B0">
        <w:rPr>
          <w:rFonts w:ascii="Times New Roman" w:hAnsi="Times New Roman" w:cs="Times New Roman"/>
        </w:rPr>
        <w:t>1655</w:t>
      </w:r>
      <w:r w:rsidR="001201A8">
        <w:rPr>
          <w:rFonts w:ascii="Times New Roman" w:hAnsi="Times New Roman" w:cs="Times New Roman"/>
        </w:rPr>
        <w:t xml:space="preserve"> -36</w:t>
      </w:r>
      <w:r w:rsidRPr="00512F98">
        <w:rPr>
          <w:rFonts w:ascii="Times New Roman" w:hAnsi="Times New Roman" w:cs="Times New Roman"/>
        </w:rPr>
        <w:t>-</w:t>
      </w:r>
      <w:r w:rsidRPr="00512F98">
        <w:rPr>
          <w:rFonts w:ascii="Times New Roman" w:hAnsi="Times New Roman" w:cs="Times New Roman"/>
          <w:lang w:val="en-US"/>
        </w:rPr>
        <w:t>V</w:t>
      </w:r>
      <w:r w:rsidRPr="00512F98">
        <w:rPr>
          <w:rFonts w:ascii="Times New Roman" w:hAnsi="Times New Roman" w:cs="Times New Roman"/>
        </w:rPr>
        <w:t>III</w:t>
      </w:r>
    </w:p>
    <w:p w:rsidR="002147DA" w:rsidRPr="00512F98" w:rsidRDefault="002147DA">
      <w:pPr>
        <w:rPr>
          <w:rFonts w:ascii="Times New Roman" w:hAnsi="Times New Roman" w:cs="Times New Roman"/>
          <w:lang w:val="uk-UA"/>
        </w:rPr>
      </w:pPr>
    </w:p>
    <w:p w:rsidR="003B30EF" w:rsidRPr="00512F98" w:rsidRDefault="003B30EF">
      <w:pPr>
        <w:rPr>
          <w:rFonts w:ascii="Times New Roman" w:hAnsi="Times New Roman" w:cs="Times New Roman"/>
        </w:rPr>
      </w:pPr>
      <w:r w:rsidRPr="00512F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2147DA" w:rsidRPr="00512F98">
        <w:rPr>
          <w:rFonts w:ascii="Times New Roman" w:hAnsi="Times New Roman" w:cs="Times New Roman"/>
        </w:rPr>
        <w:t xml:space="preserve">    </w:t>
      </w:r>
    </w:p>
    <w:tbl>
      <w:tblPr>
        <w:tblStyle w:val="a3"/>
        <w:tblW w:w="15021" w:type="dxa"/>
        <w:tblInd w:w="0" w:type="dxa"/>
        <w:tblLook w:val="04A0" w:firstRow="1" w:lastRow="0" w:firstColumn="1" w:lastColumn="0" w:noHBand="0" w:noVBand="1"/>
      </w:tblPr>
      <w:tblGrid>
        <w:gridCol w:w="846"/>
        <w:gridCol w:w="2977"/>
        <w:gridCol w:w="4536"/>
        <w:gridCol w:w="1984"/>
        <w:gridCol w:w="4678"/>
      </w:tblGrid>
      <w:tr w:rsidR="004A1FAC" w:rsidRPr="00512F98" w:rsidTr="004A1FAC">
        <w:trPr>
          <w:trHeight w:val="5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AC" w:rsidRPr="002121D6" w:rsidRDefault="004A1FAC" w:rsidP="00212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1D6">
              <w:rPr>
                <w:rFonts w:ascii="Times New Roman" w:hAnsi="Times New Roman" w:cs="Times New Roman"/>
                <w:b/>
              </w:rPr>
              <w:t>№</w:t>
            </w:r>
            <w:r w:rsidRPr="002121D6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121D6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AC" w:rsidRPr="002121D6" w:rsidRDefault="004A1FAC" w:rsidP="002121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121D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Кадастровий</w:t>
            </w:r>
            <w:proofErr w:type="spellEnd"/>
            <w:r w:rsidRPr="00212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номер</w:t>
            </w:r>
          </w:p>
          <w:p w:rsidR="004A1FAC" w:rsidRPr="002121D6" w:rsidRDefault="004A1FAC" w:rsidP="002121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2121D6">
              <w:rPr>
                <w:rFonts w:ascii="Times New Roman" w:hAnsi="Times New Roman" w:cs="Times New Roman"/>
                <w:b/>
                <w:sz w:val="18"/>
                <w:szCs w:val="18"/>
              </w:rPr>
              <w:t>земельної</w:t>
            </w:r>
            <w:proofErr w:type="spellEnd"/>
            <w:r w:rsidRPr="00212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121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</w:t>
            </w:r>
            <w:proofErr w:type="spellStart"/>
            <w:r w:rsidRPr="002121D6">
              <w:rPr>
                <w:rFonts w:ascii="Times New Roman" w:hAnsi="Times New Roman" w:cs="Times New Roman"/>
                <w:b/>
                <w:sz w:val="18"/>
                <w:szCs w:val="18"/>
              </w:rPr>
              <w:t>ділянки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AC" w:rsidRPr="002121D6" w:rsidRDefault="004A1FAC" w:rsidP="002121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Місце розташування  земельної ділянки</w:t>
            </w:r>
          </w:p>
          <w:p w:rsidR="004A1FAC" w:rsidRPr="002121D6" w:rsidRDefault="004A1FAC" w:rsidP="002121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(область, </w:t>
            </w:r>
            <w:proofErr w:type="spellStart"/>
            <w:r w:rsidRPr="002121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район,рада</w:t>
            </w:r>
            <w:proofErr w:type="spellEnd"/>
            <w:r w:rsidRPr="002121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AC" w:rsidRPr="002121D6" w:rsidRDefault="004A1FAC" w:rsidP="002121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Площа</w:t>
            </w:r>
            <w:r w:rsidR="00512F98" w:rsidRPr="002121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2121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(га)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C" w:rsidRPr="002121D6" w:rsidRDefault="004A1FAC" w:rsidP="002121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Цільове призначення земельної ділянки (код, назва)</w:t>
            </w:r>
          </w:p>
          <w:p w:rsidR="004A1FAC" w:rsidRPr="002121D6" w:rsidRDefault="004A1FAC" w:rsidP="002121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4A1FAC" w:rsidRPr="005B78B0" w:rsidTr="001201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AC" w:rsidRPr="00512F98" w:rsidRDefault="004A1FAC">
            <w:pPr>
              <w:rPr>
                <w:rFonts w:ascii="Times New Roman" w:hAnsi="Times New Roman" w:cs="Times New Roman"/>
                <w:lang w:val="uk-UA"/>
              </w:rPr>
            </w:pPr>
            <w:r w:rsidRPr="00512F9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AC" w:rsidRPr="002121D6" w:rsidRDefault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3224686600:03:021:0002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AC" w:rsidRPr="002121D6" w:rsidRDefault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Київська область, Білоцерківський </w:t>
            </w:r>
            <w:r w:rsidR="004A1FAC"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район, </w:t>
            </w:r>
            <w:proofErr w:type="spellStart"/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с.Стадниця</w:t>
            </w:r>
            <w:proofErr w:type="spellEnd"/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вул. Заводська,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AC" w:rsidRPr="002121D6" w:rsidRDefault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1,3086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C" w:rsidRPr="002121D6" w:rsidRDefault="00E67CF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(11.02) для розміщення та експлуатації 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1201A8" w:rsidRPr="005B78B0" w:rsidTr="001201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A8" w:rsidRPr="00512F98" w:rsidRDefault="001201A8" w:rsidP="001201A8">
            <w:pPr>
              <w:rPr>
                <w:rFonts w:ascii="Times New Roman" w:hAnsi="Times New Roman" w:cs="Times New Roman"/>
                <w:lang w:val="uk-UA"/>
              </w:rPr>
            </w:pPr>
            <w:r w:rsidRPr="00512F9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2121D6" w:rsidRDefault="001201A8" w:rsidP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3224686600:03:021:0001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2121D6" w:rsidRDefault="001201A8" w:rsidP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Київська область, Білоцерківський  район, </w:t>
            </w:r>
            <w:proofErr w:type="spellStart"/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с.Стадниця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2121D6" w:rsidRDefault="001201A8" w:rsidP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18,5661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2121D6" w:rsidRDefault="002121D6" w:rsidP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(11.02) для розміщення та експлуатації 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1201A8" w:rsidRPr="005B78B0" w:rsidTr="001201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A8" w:rsidRPr="00512F98" w:rsidRDefault="001201A8" w:rsidP="001201A8">
            <w:pPr>
              <w:rPr>
                <w:rFonts w:ascii="Times New Roman" w:hAnsi="Times New Roman" w:cs="Times New Roman"/>
                <w:lang w:val="uk-UA"/>
              </w:rPr>
            </w:pPr>
            <w:r w:rsidRPr="00512F9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2121D6" w:rsidRDefault="001201A8" w:rsidP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3224686601:01:038:0013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2121D6" w:rsidRDefault="001201A8" w:rsidP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Київська область, Білоцерківський  район, </w:t>
            </w:r>
            <w:proofErr w:type="spellStart"/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с.Стадниця</w:t>
            </w:r>
            <w:proofErr w:type="spellEnd"/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вул. Заводська,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2121D6" w:rsidRDefault="001201A8" w:rsidP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0,0125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2121D6" w:rsidRDefault="002121D6" w:rsidP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(11.02) для розміщення та експлуатації 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1201A8" w:rsidRPr="005B78B0" w:rsidTr="001201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512F98" w:rsidRDefault="001201A8" w:rsidP="001201A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2121D6" w:rsidRDefault="001201A8" w:rsidP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3224686601:01:023:0008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2121D6" w:rsidRDefault="001201A8" w:rsidP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Київська область, Білоцерківський  район, </w:t>
            </w:r>
            <w:proofErr w:type="spellStart"/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с.Стадниця</w:t>
            </w:r>
            <w:proofErr w:type="spellEnd"/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вул. Заводська,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2121D6" w:rsidRDefault="001201A8" w:rsidP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0,0124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2121D6" w:rsidRDefault="002121D6" w:rsidP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(11.02) для розміщення та експлуатації 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1201A8" w:rsidRPr="005B78B0" w:rsidTr="001201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512F98" w:rsidRDefault="001201A8" w:rsidP="001201A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2121D6" w:rsidRDefault="001201A8" w:rsidP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3224686601:01:023:0007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2121D6" w:rsidRDefault="001201A8" w:rsidP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Київська область, Білоцерківський  район, </w:t>
            </w:r>
            <w:proofErr w:type="spellStart"/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с.Стадниця</w:t>
            </w:r>
            <w:proofErr w:type="spellEnd"/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вул. Заводська,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2121D6" w:rsidRDefault="001201A8" w:rsidP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0,0885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2121D6" w:rsidRDefault="002121D6" w:rsidP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(11.02) для розміщення та експлуатації 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1201A8" w:rsidRPr="005B78B0" w:rsidTr="001201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Default="001201A8" w:rsidP="001201A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2121D6" w:rsidRDefault="001201A8" w:rsidP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3224686601:01:023:0006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2121D6" w:rsidRDefault="001201A8" w:rsidP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Київська область, Білоцерківський  район, </w:t>
            </w:r>
            <w:proofErr w:type="spellStart"/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с.Стадниця</w:t>
            </w:r>
            <w:proofErr w:type="spellEnd"/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вул. Заводська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2121D6" w:rsidRDefault="001201A8" w:rsidP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0,0287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2121D6" w:rsidRDefault="002121D6" w:rsidP="001201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1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(11.02) для розміщення та експлуатації 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1201A8" w:rsidRPr="00512F98" w:rsidTr="004A1FAC"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A8" w:rsidRPr="00FB5F6C" w:rsidRDefault="001201A8" w:rsidP="001201A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B5F6C">
              <w:rPr>
                <w:rFonts w:ascii="Times New Roman" w:hAnsi="Times New Roman" w:cs="Times New Roman"/>
                <w:b/>
                <w:lang w:val="uk-UA"/>
              </w:rPr>
              <w:t xml:space="preserve">                                                    Всього земель,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A8" w:rsidRPr="00FB5F6C" w:rsidRDefault="001201A8" w:rsidP="001201A8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20,0168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A8" w:rsidRPr="00512F98" w:rsidRDefault="001201A8" w:rsidP="001201A8">
            <w:pPr>
              <w:rPr>
                <w:rFonts w:ascii="Times New Roman" w:hAnsi="Times New Roman" w:cs="Times New Roman"/>
              </w:rPr>
            </w:pPr>
          </w:p>
        </w:tc>
      </w:tr>
    </w:tbl>
    <w:p w:rsidR="004A1FAC" w:rsidRPr="00512F98" w:rsidRDefault="004A1FAC" w:rsidP="004A1FAC">
      <w:pPr>
        <w:rPr>
          <w:rFonts w:ascii="Times New Roman" w:hAnsi="Times New Roman" w:cs="Times New Roman"/>
        </w:rPr>
      </w:pPr>
    </w:p>
    <w:p w:rsidR="00974711" w:rsidRPr="00512F98" w:rsidRDefault="00974711" w:rsidP="004A1FAC">
      <w:pPr>
        <w:rPr>
          <w:rFonts w:ascii="Times New Roman" w:hAnsi="Times New Roman" w:cs="Times New Roman"/>
          <w:lang w:val="uk-UA"/>
        </w:rPr>
      </w:pPr>
      <w:r w:rsidRPr="00512F98">
        <w:rPr>
          <w:rFonts w:ascii="Times New Roman" w:hAnsi="Times New Roman" w:cs="Times New Roman"/>
          <w:lang w:val="uk-UA"/>
        </w:rPr>
        <w:t xml:space="preserve"> </w:t>
      </w:r>
    </w:p>
    <w:p w:rsidR="004A1FAC" w:rsidRDefault="00974711" w:rsidP="005F32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2F98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512F98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</w:t>
      </w:r>
      <w:r w:rsidR="005F321B" w:rsidRPr="00512F98">
        <w:rPr>
          <w:rFonts w:ascii="Times New Roman" w:hAnsi="Times New Roman" w:cs="Times New Roman"/>
          <w:sz w:val="28"/>
          <w:szCs w:val="28"/>
        </w:rPr>
        <w:t xml:space="preserve">    </w:t>
      </w:r>
      <w:r w:rsidRPr="00512F98">
        <w:rPr>
          <w:rFonts w:ascii="Times New Roman" w:hAnsi="Times New Roman" w:cs="Times New Roman"/>
          <w:sz w:val="28"/>
          <w:szCs w:val="28"/>
        </w:rPr>
        <w:t xml:space="preserve">   </w:t>
      </w:r>
      <w:r w:rsidR="005F321B" w:rsidRPr="00512F98">
        <w:rPr>
          <w:rFonts w:ascii="Times New Roman" w:hAnsi="Times New Roman" w:cs="Times New Roman"/>
          <w:sz w:val="28"/>
          <w:szCs w:val="28"/>
        </w:rPr>
        <w:t xml:space="preserve">    </w:t>
      </w:r>
      <w:r w:rsidRPr="00512F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201A8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="001201A8">
        <w:rPr>
          <w:rFonts w:ascii="Times New Roman" w:hAnsi="Times New Roman" w:cs="Times New Roman"/>
          <w:sz w:val="28"/>
          <w:szCs w:val="28"/>
        </w:rPr>
        <w:t xml:space="preserve"> </w:t>
      </w:r>
      <w:r w:rsidR="002121D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F321B" w:rsidRPr="00512F98">
        <w:rPr>
          <w:rFonts w:ascii="Times New Roman" w:hAnsi="Times New Roman" w:cs="Times New Roman"/>
          <w:sz w:val="28"/>
          <w:szCs w:val="28"/>
        </w:rPr>
        <w:t>ВАНЮТА</w:t>
      </w:r>
    </w:p>
    <w:p w:rsidR="003D689F" w:rsidRPr="009F132F" w:rsidRDefault="003D689F" w:rsidP="009F13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689F" w:rsidRDefault="003D689F" w:rsidP="003D689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D689F" w:rsidSect="003B30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AD"/>
    <w:rsid w:val="001201A8"/>
    <w:rsid w:val="002121D6"/>
    <w:rsid w:val="002147DA"/>
    <w:rsid w:val="00273A7E"/>
    <w:rsid w:val="003B30EF"/>
    <w:rsid w:val="003D689F"/>
    <w:rsid w:val="004A1FAC"/>
    <w:rsid w:val="00512F98"/>
    <w:rsid w:val="00575A6B"/>
    <w:rsid w:val="005B78B0"/>
    <w:rsid w:val="005F321B"/>
    <w:rsid w:val="006E0092"/>
    <w:rsid w:val="00930F1E"/>
    <w:rsid w:val="00974711"/>
    <w:rsid w:val="009F132F"/>
    <w:rsid w:val="00B9386D"/>
    <w:rsid w:val="00CE3885"/>
    <w:rsid w:val="00D20B21"/>
    <w:rsid w:val="00E149AD"/>
    <w:rsid w:val="00E67CF6"/>
    <w:rsid w:val="00F018FC"/>
    <w:rsid w:val="00F72232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FE28"/>
  <w15:chartTrackingRefBased/>
  <w15:docId w15:val="{1B9B9A3F-4CA9-4CA2-AC79-BA9EFDF0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F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29</cp:revision>
  <cp:lastPrinted>2025-04-30T06:12:00Z</cp:lastPrinted>
  <dcterms:created xsi:type="dcterms:W3CDTF">2006-12-31T23:56:00Z</dcterms:created>
  <dcterms:modified xsi:type="dcterms:W3CDTF">2025-04-30T06:30:00Z</dcterms:modified>
</cp:coreProperties>
</file>