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020AC2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BE4342">
        <w:rPr>
          <w:b/>
          <w:bCs/>
          <w:sz w:val="28"/>
          <w:szCs w:val="28"/>
          <w:lang w:val="uk-UA" w:eastAsia="en-US"/>
        </w:rPr>
        <w:t xml:space="preserve">   </w:t>
      </w:r>
      <w:r w:rsidR="00EB736C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bookmarkStart w:id="0" w:name="_GoBack"/>
      <w:bookmarkEnd w:id="0"/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EB736C">
        <w:rPr>
          <w:rFonts w:eastAsia="Calibri"/>
          <w:b/>
          <w:sz w:val="28"/>
          <w:szCs w:val="28"/>
          <w:lang w:eastAsia="en-US"/>
        </w:rPr>
        <w:t xml:space="preserve">25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r w:rsidR="00020AC2">
        <w:rPr>
          <w:rFonts w:eastAsia="Calibri"/>
          <w:b/>
          <w:sz w:val="28"/>
          <w:szCs w:val="28"/>
          <w:lang w:eastAsia="en-US"/>
        </w:rPr>
        <w:t>лютого</w:t>
      </w:r>
      <w:r w:rsidR="00020AC2">
        <w:rPr>
          <w:rFonts w:eastAsia="Calibri"/>
          <w:b/>
          <w:sz w:val="28"/>
          <w:szCs w:val="28"/>
          <w:lang w:val="uk-UA" w:eastAsia="en-US"/>
        </w:rPr>
        <w:t xml:space="preserve"> 2025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EB736C">
        <w:rPr>
          <w:b/>
          <w:sz w:val="28"/>
          <w:szCs w:val="28"/>
          <w:lang w:eastAsia="en-US"/>
        </w:rPr>
        <w:t>1592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020AC2">
        <w:rPr>
          <w:b/>
          <w:sz w:val="28"/>
          <w:szCs w:val="28"/>
          <w:lang w:eastAsia="en-US"/>
        </w:rPr>
        <w:t>34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надання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</w:rPr>
        <w:t xml:space="preserve">дозволу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B47E8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 документації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58102A">
        <w:rPr>
          <w:b/>
          <w:sz w:val="28"/>
          <w:szCs w:val="28"/>
          <w:lang w:val="uk-UA"/>
        </w:rPr>
        <w:t xml:space="preserve"> земельної ділянки, яка</w:t>
      </w:r>
    </w:p>
    <w:p w:rsidR="00D974EF" w:rsidRPr="00CD6B54" w:rsidRDefault="0058102A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розташована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31B86" w:rsidRPr="00CD6B54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020AC2">
        <w:rPr>
          <w:sz w:val="28"/>
          <w:szCs w:val="28"/>
          <w:lang w:val="uk-UA"/>
        </w:rPr>
        <w:t xml:space="preserve"> заяву Солодовніка Д.В.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EB736C" w:rsidRDefault="00D974EF" w:rsidP="00A6349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EB736C" w:rsidRPr="00B47E8F" w:rsidRDefault="00A42F14" w:rsidP="00A6349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</w:t>
      </w:r>
      <w:r w:rsidR="002D7189" w:rsidRPr="00B47E8F">
        <w:rPr>
          <w:b/>
          <w:sz w:val="28"/>
          <w:szCs w:val="28"/>
          <w:lang w:val="uk-UA"/>
        </w:rPr>
        <w:t>Тетіївській міській раді</w:t>
      </w:r>
      <w:r w:rsidR="002D7189" w:rsidRPr="00B8688F">
        <w:rPr>
          <w:sz w:val="28"/>
          <w:szCs w:val="28"/>
          <w:lang w:val="uk-UA"/>
        </w:rPr>
        <w:t xml:space="preserve"> на розробку технічної документації із землеустрою щодо інвентаризації  земельної  ділянки </w:t>
      </w:r>
      <w:r w:rsidR="00E8463D">
        <w:rPr>
          <w:sz w:val="28"/>
          <w:szCs w:val="28"/>
          <w:lang w:val="uk-UA"/>
        </w:rPr>
        <w:t xml:space="preserve">з метою продажу права оренди на земельних торгах у формі електронного аукціону </w:t>
      </w:r>
      <w:r w:rsidR="00020AC2">
        <w:rPr>
          <w:sz w:val="28"/>
          <w:szCs w:val="28"/>
          <w:lang w:val="uk-UA"/>
        </w:rPr>
        <w:t xml:space="preserve">в м. Тетієві </w:t>
      </w:r>
      <w:r w:rsidR="002D7189">
        <w:rPr>
          <w:sz w:val="28"/>
          <w:szCs w:val="28"/>
          <w:lang w:val="uk-UA"/>
        </w:rPr>
        <w:t xml:space="preserve">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020AC2">
        <w:rPr>
          <w:sz w:val="28"/>
          <w:szCs w:val="28"/>
          <w:lang w:val="uk-UA"/>
        </w:rPr>
        <w:t>по вул. Богдана Хмельницького</w:t>
      </w:r>
      <w:r w:rsidR="00B47E8F">
        <w:rPr>
          <w:sz w:val="28"/>
          <w:szCs w:val="28"/>
          <w:lang w:val="uk-UA"/>
        </w:rPr>
        <w:t xml:space="preserve">, б/н </w:t>
      </w:r>
      <w:r w:rsidR="002D7189">
        <w:rPr>
          <w:sz w:val="28"/>
          <w:szCs w:val="28"/>
          <w:lang w:val="uk-UA"/>
        </w:rPr>
        <w:t xml:space="preserve">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020AC2">
        <w:rPr>
          <w:sz w:val="28"/>
          <w:szCs w:val="28"/>
          <w:lang w:val="uk-UA"/>
        </w:rPr>
        <w:t>0,50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>землі житлової та громадської забудови, для будівництва</w:t>
      </w:r>
      <w:r w:rsidR="00B47E8F">
        <w:rPr>
          <w:sz w:val="28"/>
          <w:szCs w:val="28"/>
          <w:lang w:val="uk-UA"/>
        </w:rPr>
        <w:t xml:space="preserve"> та обслуговування</w:t>
      </w:r>
      <w:r w:rsidR="00020AC2">
        <w:rPr>
          <w:sz w:val="28"/>
          <w:szCs w:val="28"/>
          <w:lang w:val="uk-UA"/>
        </w:rPr>
        <w:t xml:space="preserve"> інших будівель громадської забудови ( 03.15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EB736C" w:rsidRDefault="00B47E8F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2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</w:t>
      </w:r>
      <w:r w:rsidR="00A6349D">
        <w:rPr>
          <w:sz w:val="28"/>
          <w:szCs w:val="28"/>
          <w:lang w:val="uk-UA"/>
        </w:rPr>
        <w:t xml:space="preserve"> міського голови Кизимишина В.Й.</w:t>
      </w:r>
    </w:p>
    <w:p w:rsidR="00A6349D" w:rsidRDefault="00A6349D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B47E8F" w:rsidRPr="00DD7139" w:rsidRDefault="00EB736C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:rsidR="00B47E8F" w:rsidRDefault="00B47E8F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47E8F" w:rsidRDefault="00B47E8F" w:rsidP="00F1508D">
      <w:pPr>
        <w:tabs>
          <w:tab w:val="left" w:pos="6412"/>
        </w:tabs>
        <w:rPr>
          <w:sz w:val="28"/>
          <w:szCs w:val="28"/>
          <w:lang w:val="uk-UA"/>
        </w:rPr>
      </w:pPr>
    </w:p>
    <w:sectPr w:rsidR="00B47E8F" w:rsidSect="00A6349D">
      <w:headerReference w:type="even" r:id="rId8"/>
      <w:headerReference w:type="default" r:id="rId9"/>
      <w:pgSz w:w="11907" w:h="16840" w:code="9"/>
      <w:pgMar w:top="567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52" w:rsidRDefault="00D47052">
      <w:r>
        <w:separator/>
      </w:r>
    </w:p>
  </w:endnote>
  <w:endnote w:type="continuationSeparator" w:id="0">
    <w:p w:rsidR="00D47052" w:rsidRDefault="00D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52" w:rsidRDefault="00D47052">
      <w:r>
        <w:separator/>
      </w:r>
    </w:p>
  </w:footnote>
  <w:footnote w:type="continuationSeparator" w:id="0">
    <w:p w:rsidR="00D47052" w:rsidRDefault="00D4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D47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49D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D47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0AC2"/>
    <w:rsid w:val="0002265F"/>
    <w:rsid w:val="00023F48"/>
    <w:rsid w:val="0002791B"/>
    <w:rsid w:val="00034C84"/>
    <w:rsid w:val="00036CFB"/>
    <w:rsid w:val="00045440"/>
    <w:rsid w:val="0005044C"/>
    <w:rsid w:val="00090ADB"/>
    <w:rsid w:val="0009162B"/>
    <w:rsid w:val="00092F9B"/>
    <w:rsid w:val="000A305E"/>
    <w:rsid w:val="000D39EE"/>
    <w:rsid w:val="000E20A8"/>
    <w:rsid w:val="000E5676"/>
    <w:rsid w:val="0011361E"/>
    <w:rsid w:val="00116355"/>
    <w:rsid w:val="00137640"/>
    <w:rsid w:val="0014759E"/>
    <w:rsid w:val="00154959"/>
    <w:rsid w:val="001837DF"/>
    <w:rsid w:val="00184359"/>
    <w:rsid w:val="001C40CE"/>
    <w:rsid w:val="001D6A10"/>
    <w:rsid w:val="001E7581"/>
    <w:rsid w:val="001F1490"/>
    <w:rsid w:val="001F47A0"/>
    <w:rsid w:val="00204353"/>
    <w:rsid w:val="002048F4"/>
    <w:rsid w:val="00215D60"/>
    <w:rsid w:val="00230F07"/>
    <w:rsid w:val="00237948"/>
    <w:rsid w:val="002D7189"/>
    <w:rsid w:val="002E4E4B"/>
    <w:rsid w:val="00302ED3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13057"/>
    <w:rsid w:val="00423F11"/>
    <w:rsid w:val="00431B86"/>
    <w:rsid w:val="00435F6B"/>
    <w:rsid w:val="0044302E"/>
    <w:rsid w:val="0044460A"/>
    <w:rsid w:val="00460778"/>
    <w:rsid w:val="004804F1"/>
    <w:rsid w:val="00492471"/>
    <w:rsid w:val="004A7237"/>
    <w:rsid w:val="004E3515"/>
    <w:rsid w:val="004E393F"/>
    <w:rsid w:val="004E4BAC"/>
    <w:rsid w:val="004E57A7"/>
    <w:rsid w:val="004F0AC7"/>
    <w:rsid w:val="004F7652"/>
    <w:rsid w:val="00502AF0"/>
    <w:rsid w:val="00512AD8"/>
    <w:rsid w:val="00525108"/>
    <w:rsid w:val="005257FB"/>
    <w:rsid w:val="00546B74"/>
    <w:rsid w:val="00550A8C"/>
    <w:rsid w:val="00570B01"/>
    <w:rsid w:val="00572D40"/>
    <w:rsid w:val="005772AD"/>
    <w:rsid w:val="005773A2"/>
    <w:rsid w:val="0058102A"/>
    <w:rsid w:val="00582E04"/>
    <w:rsid w:val="005B42CB"/>
    <w:rsid w:val="005B4B29"/>
    <w:rsid w:val="005C47A3"/>
    <w:rsid w:val="005D7C26"/>
    <w:rsid w:val="00630DC6"/>
    <w:rsid w:val="006344A5"/>
    <w:rsid w:val="00637AEC"/>
    <w:rsid w:val="00644509"/>
    <w:rsid w:val="00647FA1"/>
    <w:rsid w:val="00650CD2"/>
    <w:rsid w:val="006573C1"/>
    <w:rsid w:val="00673F6F"/>
    <w:rsid w:val="00681724"/>
    <w:rsid w:val="006916F6"/>
    <w:rsid w:val="00695DFA"/>
    <w:rsid w:val="006A7C42"/>
    <w:rsid w:val="006C1B60"/>
    <w:rsid w:val="006C63AD"/>
    <w:rsid w:val="006D0F11"/>
    <w:rsid w:val="006F51EA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B59C4"/>
    <w:rsid w:val="007D3D87"/>
    <w:rsid w:val="007E58C7"/>
    <w:rsid w:val="007F0955"/>
    <w:rsid w:val="007F1FCA"/>
    <w:rsid w:val="007F2F5C"/>
    <w:rsid w:val="008068F1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E5646"/>
    <w:rsid w:val="008F0CE7"/>
    <w:rsid w:val="008F2F92"/>
    <w:rsid w:val="0090020B"/>
    <w:rsid w:val="00904C47"/>
    <w:rsid w:val="0090771A"/>
    <w:rsid w:val="00907A1E"/>
    <w:rsid w:val="009203DC"/>
    <w:rsid w:val="00920E26"/>
    <w:rsid w:val="00926521"/>
    <w:rsid w:val="00936A27"/>
    <w:rsid w:val="00937DB3"/>
    <w:rsid w:val="00970C58"/>
    <w:rsid w:val="00970F12"/>
    <w:rsid w:val="00972691"/>
    <w:rsid w:val="00980F5C"/>
    <w:rsid w:val="00982E61"/>
    <w:rsid w:val="00983AE0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349D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23D01"/>
    <w:rsid w:val="00B3471E"/>
    <w:rsid w:val="00B47E8F"/>
    <w:rsid w:val="00B51B49"/>
    <w:rsid w:val="00B75516"/>
    <w:rsid w:val="00B83F3D"/>
    <w:rsid w:val="00B85ECE"/>
    <w:rsid w:val="00B8688F"/>
    <w:rsid w:val="00BC1E7D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521D5"/>
    <w:rsid w:val="00C8326D"/>
    <w:rsid w:val="00C90C4A"/>
    <w:rsid w:val="00C9404B"/>
    <w:rsid w:val="00C94283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47052"/>
    <w:rsid w:val="00D56EC0"/>
    <w:rsid w:val="00D66151"/>
    <w:rsid w:val="00D721AA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3A3E"/>
    <w:rsid w:val="00E76402"/>
    <w:rsid w:val="00E811D5"/>
    <w:rsid w:val="00E8463D"/>
    <w:rsid w:val="00E85292"/>
    <w:rsid w:val="00E90189"/>
    <w:rsid w:val="00E9409F"/>
    <w:rsid w:val="00E96BAD"/>
    <w:rsid w:val="00EB2846"/>
    <w:rsid w:val="00EB736C"/>
    <w:rsid w:val="00EC6138"/>
    <w:rsid w:val="00ED433C"/>
    <w:rsid w:val="00EF0465"/>
    <w:rsid w:val="00EF68C5"/>
    <w:rsid w:val="00F03580"/>
    <w:rsid w:val="00F1508D"/>
    <w:rsid w:val="00F602DA"/>
    <w:rsid w:val="00F6531A"/>
    <w:rsid w:val="00F84E05"/>
    <w:rsid w:val="00FA274D"/>
    <w:rsid w:val="00FA61C2"/>
    <w:rsid w:val="00FC2D4E"/>
    <w:rsid w:val="00FC6F9D"/>
    <w:rsid w:val="00FD4663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25F9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341E-5412-40FD-926D-56950F86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205</cp:revision>
  <cp:lastPrinted>2025-02-26T08:25:00Z</cp:lastPrinted>
  <dcterms:created xsi:type="dcterms:W3CDTF">2022-06-15T07:22:00Z</dcterms:created>
  <dcterms:modified xsi:type="dcterms:W3CDTF">2025-02-26T08:25:00Z</dcterms:modified>
</cp:coreProperties>
</file>